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67E" w:rsidRPr="001243DC" w:rsidRDefault="0023067E" w:rsidP="0023067E">
      <w:pPr>
        <w:tabs>
          <w:tab w:val="left" w:pos="41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1243DC">
        <w:rPr>
          <w:rFonts w:ascii="Times New Roman" w:hAnsi="Times New Roman" w:cs="Times New Roman"/>
          <w:sz w:val="28"/>
          <w:szCs w:val="20"/>
        </w:rPr>
        <w:t>Администрация Иннокентьевского сельского поселения</w:t>
      </w:r>
    </w:p>
    <w:p w:rsidR="0023067E" w:rsidRPr="001243DC" w:rsidRDefault="0023067E" w:rsidP="0023067E">
      <w:pPr>
        <w:tabs>
          <w:tab w:val="left" w:pos="4140"/>
        </w:tabs>
        <w:spacing w:after="0" w:line="240" w:lineRule="exact"/>
        <w:jc w:val="center"/>
        <w:rPr>
          <w:rFonts w:ascii="Times New Roman" w:hAnsi="Times New Roman" w:cs="Times New Roman"/>
          <w:sz w:val="28"/>
          <w:szCs w:val="20"/>
        </w:rPr>
      </w:pPr>
      <w:r w:rsidRPr="001243DC">
        <w:rPr>
          <w:rFonts w:ascii="Times New Roman" w:hAnsi="Times New Roman" w:cs="Times New Roman"/>
          <w:sz w:val="28"/>
          <w:szCs w:val="20"/>
        </w:rPr>
        <w:t>Николаевского муниципального района Хабаровского края</w:t>
      </w:r>
    </w:p>
    <w:p w:rsidR="0023067E" w:rsidRPr="001243DC" w:rsidRDefault="0023067E" w:rsidP="0023067E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0"/>
        </w:rPr>
      </w:pPr>
    </w:p>
    <w:p w:rsidR="0023067E" w:rsidRPr="001243DC" w:rsidRDefault="0023067E" w:rsidP="0023067E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sz w:val="28"/>
          <w:szCs w:val="20"/>
        </w:rPr>
      </w:pPr>
      <w:r w:rsidRPr="001243DC">
        <w:rPr>
          <w:rFonts w:ascii="Times New Roman" w:hAnsi="Times New Roman" w:cs="Times New Roman"/>
          <w:sz w:val="28"/>
          <w:szCs w:val="20"/>
        </w:rPr>
        <w:t>ПОСТАНОВЛЕНИЕ</w:t>
      </w:r>
    </w:p>
    <w:p w:rsidR="0023067E" w:rsidRPr="00817883" w:rsidRDefault="0023067E" w:rsidP="0023067E">
      <w:pPr>
        <w:tabs>
          <w:tab w:val="left" w:pos="4140"/>
        </w:tabs>
        <w:spacing w:after="0"/>
        <w:ind w:right="-1"/>
        <w:jc w:val="right"/>
        <w:rPr>
          <w:rFonts w:ascii="Times New Roman" w:hAnsi="Times New Roman" w:cs="Times New Roman"/>
          <w:sz w:val="28"/>
          <w:szCs w:val="20"/>
        </w:rPr>
      </w:pPr>
      <w:r w:rsidRPr="00817883">
        <w:rPr>
          <w:rFonts w:ascii="Times New Roman" w:hAnsi="Times New Roman" w:cs="Times New Roman"/>
          <w:sz w:val="28"/>
          <w:szCs w:val="20"/>
        </w:rPr>
        <w:tab/>
      </w:r>
      <w:r w:rsidRPr="00817883">
        <w:rPr>
          <w:rFonts w:ascii="Times New Roman" w:hAnsi="Times New Roman" w:cs="Times New Roman"/>
          <w:sz w:val="28"/>
          <w:szCs w:val="20"/>
        </w:rPr>
        <w:tab/>
      </w:r>
      <w:r w:rsidRPr="00817883">
        <w:rPr>
          <w:rFonts w:ascii="Times New Roman" w:hAnsi="Times New Roman" w:cs="Times New Roman"/>
          <w:sz w:val="28"/>
          <w:szCs w:val="20"/>
        </w:rPr>
        <w:tab/>
      </w:r>
    </w:p>
    <w:p w:rsidR="0023067E" w:rsidRPr="00817883" w:rsidRDefault="0023067E" w:rsidP="0023067E">
      <w:pPr>
        <w:tabs>
          <w:tab w:val="left" w:pos="4140"/>
        </w:tabs>
        <w:spacing w:after="0"/>
        <w:ind w:right="-1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08</w:t>
      </w:r>
      <w:r>
        <w:rPr>
          <w:rFonts w:ascii="Times New Roman" w:hAnsi="Times New Roman" w:cs="Times New Roman"/>
          <w:sz w:val="28"/>
          <w:szCs w:val="20"/>
        </w:rPr>
        <w:t>.04</w:t>
      </w:r>
      <w:r w:rsidRPr="00817883">
        <w:rPr>
          <w:rFonts w:ascii="Times New Roman" w:hAnsi="Times New Roman" w:cs="Times New Roman"/>
          <w:sz w:val="28"/>
          <w:szCs w:val="20"/>
        </w:rPr>
        <w:t>.202</w:t>
      </w:r>
      <w:r>
        <w:rPr>
          <w:rFonts w:ascii="Times New Roman" w:hAnsi="Times New Roman" w:cs="Times New Roman"/>
          <w:sz w:val="28"/>
          <w:szCs w:val="20"/>
        </w:rPr>
        <w:t>5</w:t>
      </w:r>
      <w:r w:rsidRPr="00817883">
        <w:rPr>
          <w:rFonts w:ascii="Times New Roman" w:hAnsi="Times New Roman" w:cs="Times New Roman"/>
          <w:sz w:val="28"/>
          <w:szCs w:val="20"/>
        </w:rPr>
        <w:t xml:space="preserve"> г.</w:t>
      </w:r>
      <w:r w:rsidRPr="00817883">
        <w:rPr>
          <w:rFonts w:ascii="Times New Roman" w:hAnsi="Times New Roman" w:cs="Times New Roman"/>
          <w:sz w:val="28"/>
          <w:szCs w:val="20"/>
        </w:rPr>
        <w:tab/>
        <w:t xml:space="preserve">               </w:t>
      </w:r>
      <w:r w:rsidRPr="00817883">
        <w:rPr>
          <w:rFonts w:ascii="Times New Roman" w:hAnsi="Times New Roman" w:cs="Times New Roman"/>
          <w:sz w:val="28"/>
          <w:szCs w:val="20"/>
        </w:rPr>
        <w:tab/>
      </w:r>
      <w:r w:rsidRPr="00817883">
        <w:rPr>
          <w:rFonts w:ascii="Times New Roman" w:hAnsi="Times New Roman" w:cs="Times New Roman"/>
          <w:sz w:val="28"/>
          <w:szCs w:val="20"/>
        </w:rPr>
        <w:tab/>
      </w:r>
      <w:r w:rsidRPr="00817883">
        <w:rPr>
          <w:rFonts w:ascii="Times New Roman" w:hAnsi="Times New Roman" w:cs="Times New Roman"/>
          <w:sz w:val="28"/>
          <w:szCs w:val="20"/>
        </w:rPr>
        <w:tab/>
        <w:t xml:space="preserve">             </w:t>
      </w:r>
      <w:r>
        <w:rPr>
          <w:rFonts w:ascii="Times New Roman" w:hAnsi="Times New Roman" w:cs="Times New Roman"/>
          <w:sz w:val="28"/>
          <w:szCs w:val="20"/>
        </w:rPr>
        <w:t xml:space="preserve">    </w:t>
      </w:r>
      <w:r w:rsidRPr="00817883">
        <w:rPr>
          <w:rFonts w:ascii="Times New Roman" w:hAnsi="Times New Roman" w:cs="Times New Roman"/>
          <w:sz w:val="28"/>
          <w:szCs w:val="20"/>
        </w:rPr>
        <w:t xml:space="preserve">№  </w:t>
      </w:r>
      <w:r>
        <w:rPr>
          <w:rFonts w:ascii="Times New Roman" w:hAnsi="Times New Roman" w:cs="Times New Roman"/>
          <w:sz w:val="28"/>
          <w:szCs w:val="20"/>
        </w:rPr>
        <w:t>1</w:t>
      </w:r>
      <w:r>
        <w:rPr>
          <w:rFonts w:ascii="Times New Roman" w:hAnsi="Times New Roman" w:cs="Times New Roman"/>
          <w:sz w:val="28"/>
          <w:szCs w:val="20"/>
        </w:rPr>
        <w:t>4</w:t>
      </w:r>
      <w:r>
        <w:rPr>
          <w:rFonts w:ascii="Times New Roman" w:hAnsi="Times New Roman" w:cs="Times New Roman"/>
          <w:sz w:val="28"/>
          <w:szCs w:val="20"/>
        </w:rPr>
        <w:t>-</w:t>
      </w:r>
      <w:r w:rsidRPr="00817883">
        <w:rPr>
          <w:rFonts w:ascii="Times New Roman" w:hAnsi="Times New Roman" w:cs="Times New Roman"/>
          <w:sz w:val="28"/>
          <w:szCs w:val="20"/>
        </w:rPr>
        <w:t>па</w:t>
      </w:r>
    </w:p>
    <w:p w:rsidR="0023067E" w:rsidRPr="00817883" w:rsidRDefault="0023067E" w:rsidP="0023067E">
      <w:pPr>
        <w:tabs>
          <w:tab w:val="left" w:pos="4140"/>
        </w:tabs>
        <w:spacing w:after="0"/>
        <w:ind w:right="-1"/>
        <w:jc w:val="center"/>
        <w:rPr>
          <w:rFonts w:ascii="Times New Roman" w:hAnsi="Times New Roman" w:cs="Times New Roman"/>
          <w:szCs w:val="20"/>
        </w:rPr>
      </w:pPr>
      <w:r w:rsidRPr="00817883">
        <w:rPr>
          <w:rFonts w:ascii="Times New Roman" w:hAnsi="Times New Roman" w:cs="Times New Roman"/>
          <w:sz w:val="20"/>
          <w:szCs w:val="20"/>
        </w:rPr>
        <w:t>с. Иннокентьевка</w:t>
      </w:r>
    </w:p>
    <w:p w:rsid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131CCC" w:rsidRDefault="00131CCC" w:rsidP="009816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:rsidR="00C137A5" w:rsidRDefault="00C137A5" w:rsidP="0098162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981625" w:rsidRDefault="000F528D" w:rsidP="005176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к празднованию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-й</w:t>
      </w:r>
    </w:p>
    <w:p w:rsidR="00981625" w:rsidRDefault="00981625" w:rsidP="005176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годовщины Победы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Великой Оте-</w:t>
      </w:r>
    </w:p>
    <w:p w:rsidR="00981625" w:rsidRDefault="00981625" w:rsidP="00517673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чественной войне 1941-1945 годов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статьей 14 пункта 12 Федерального закона от 06 октября 2003 года № 131-ФЗ «Об общих принципах организации местного самоуправления в Российской федерации, Уставом Иннокентьевского сельского поселения, в целях организованного проведения мероприя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тий, посвященных празднованию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-й годовщины со Дня Победы в Великой Отечественной войне (далее праздничные мероприятия) 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Иннокентьевского 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proofErr w:type="gramEnd"/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1. Утвердить прилагаемый План основных мероприятий 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празднованию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годовщины Победы в Великой Отечественной войне 1941-1945 годов на территории Иннокентьевского сельского поселения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– День Победы).</w:t>
      </w: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2. Утвердить смету расходов на проведение мероприятий, посвященных празднованию Дня Победы (прилагается).</w:t>
      </w: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 Рекомендовать 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руководителям учреждений образования и культуры </w:t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Белозерцевой Н.М.,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Дайнеко Е.С</w:t>
      </w:r>
      <w:r w:rsidR="00B04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Кононенко А.С., 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Малько Н.В.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3.1. 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Подготовить и провести праздничные мероприятия согласно утвержде</w:t>
      </w:r>
      <w:r w:rsidR="00B04672">
        <w:rPr>
          <w:rFonts w:ascii="Times New Roman" w:eastAsia="Times New Roman" w:hAnsi="Times New Roman" w:cs="Times New Roman"/>
          <w:sz w:val="26"/>
          <w:szCs w:val="26"/>
          <w:lang w:eastAsia="ru-RU"/>
        </w:rPr>
        <w:t>нному плану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3.2. 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Обеспечить участие 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коллективов 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праздничном шествии от учреждений к месту проведения торжественных мероприятий</w:t>
      </w:r>
      <w:r w:rsidR="000F528D">
        <w:rPr>
          <w:rFonts w:ascii="Times New Roman" w:eastAsia="Times New Roman" w:hAnsi="Times New Roman" w:cs="Times New Roman"/>
          <w:sz w:val="26"/>
          <w:szCs w:val="26"/>
          <w:lang w:eastAsia="ru-RU"/>
        </w:rPr>
        <w:t>, митинге и концерте художественной  самодеятельности</w:t>
      </w:r>
      <w:r w:rsidR="00335AD6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E6127" w:rsidRDefault="00335AD6" w:rsidP="00C137A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3.3. Организовать оформление праздничных колонн, зданий и учреждений.</w:t>
      </w:r>
    </w:p>
    <w:p w:rsidR="004E6127" w:rsidRDefault="004E6127" w:rsidP="00335A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директору общества с ограниченной ответственностью  «Жилищно-коммунальное хозяйства «Иннокентьевское» Таврину К.А.:</w:t>
      </w:r>
    </w:p>
    <w:p w:rsidR="000F528D" w:rsidRDefault="004E6127" w:rsidP="00335A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.1. Организовать акцию дегустации солдатской каши и чая на месте проведения народного гуляния.</w:t>
      </w:r>
    </w:p>
    <w:p w:rsidR="004E6127" w:rsidRDefault="004E6127" w:rsidP="00335A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.2. </w:t>
      </w:r>
      <w:r w:rsidR="00F62D0B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ыделить автотранспорт для доставки реквизитов и музыкальной аппаратуры сельскому клубу.</w:t>
      </w:r>
    </w:p>
    <w:p w:rsidR="004E6127" w:rsidRPr="00981625" w:rsidRDefault="004E6127" w:rsidP="00335AD6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ab/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Главному бухгалтеру администрации Иннокентьевского сельского поселения Матвиенко Т.А. выделить денежные средства на проведение праздничного мероприятия, согласно утвержденной смете расходов.</w:t>
      </w:r>
    </w:p>
    <w:p w:rsidR="008D557C" w:rsidRPr="005F1132" w:rsidRDefault="004E6127" w:rsidP="008D557C">
      <w:pPr>
        <w:pStyle w:val="2"/>
        <w:tabs>
          <w:tab w:val="clear" w:pos="6946"/>
          <w:tab w:val="left" w:pos="7088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8D557C">
        <w:rPr>
          <w:sz w:val="26"/>
          <w:szCs w:val="26"/>
        </w:rPr>
        <w:t>6</w:t>
      </w:r>
      <w:r w:rsidR="008D557C" w:rsidRPr="005F1132">
        <w:rPr>
          <w:sz w:val="26"/>
          <w:szCs w:val="26"/>
        </w:rPr>
        <w:t xml:space="preserve">. </w:t>
      </w:r>
      <w:r w:rsidR="008D557C">
        <w:rPr>
          <w:sz w:val="26"/>
          <w:szCs w:val="26"/>
        </w:rPr>
        <w:t>Опубликовать настоящее постановление в «Сборнике правовых актов Иннокентьевского сельского поселения Николаевского муниципального района Хабаровского края» и разместить на сайте администрации Иннокентьевского сельского поселения Николаевского муниципального района Хабаровского края в информационно-телекоммуникационной сети «Интернет».</w:t>
      </w:r>
    </w:p>
    <w:p w:rsidR="008D557C" w:rsidRPr="005F1132" w:rsidRDefault="008D557C" w:rsidP="008D557C">
      <w:pPr>
        <w:pStyle w:val="2"/>
        <w:tabs>
          <w:tab w:val="clear" w:pos="6946"/>
          <w:tab w:val="left" w:pos="7088"/>
        </w:tabs>
        <w:rPr>
          <w:sz w:val="26"/>
          <w:szCs w:val="26"/>
        </w:rPr>
      </w:pPr>
      <w:r w:rsidRPr="005F1132">
        <w:rPr>
          <w:sz w:val="26"/>
          <w:szCs w:val="26"/>
        </w:rPr>
        <w:tab/>
      </w:r>
      <w:r>
        <w:rPr>
          <w:sz w:val="26"/>
          <w:szCs w:val="26"/>
        </w:rPr>
        <w:t>7</w:t>
      </w:r>
      <w:r w:rsidRPr="005F1132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Pr="005F1132">
        <w:rPr>
          <w:sz w:val="26"/>
          <w:szCs w:val="26"/>
        </w:rPr>
        <w:t xml:space="preserve">Настоящее постановление  вступает в силу </w:t>
      </w:r>
      <w:r>
        <w:rPr>
          <w:sz w:val="26"/>
          <w:szCs w:val="26"/>
        </w:rPr>
        <w:t>после</w:t>
      </w:r>
      <w:r w:rsidRPr="005F1132">
        <w:rPr>
          <w:sz w:val="26"/>
          <w:szCs w:val="26"/>
        </w:rPr>
        <w:t xml:space="preserve"> его </w:t>
      </w:r>
      <w:r>
        <w:rPr>
          <w:sz w:val="26"/>
          <w:szCs w:val="26"/>
        </w:rPr>
        <w:t>подписания</w:t>
      </w:r>
      <w:r w:rsidRPr="005F1132">
        <w:rPr>
          <w:sz w:val="26"/>
          <w:szCs w:val="26"/>
        </w:rPr>
        <w:t>.</w:t>
      </w: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625" w:rsidRPr="00981625" w:rsidRDefault="00981625" w:rsidP="00981625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1625" w:rsidRPr="00981625" w:rsidRDefault="00131CCC" w:rsidP="006133F8">
      <w:pPr>
        <w:tabs>
          <w:tab w:val="left" w:pos="709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F62D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81625"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поселения</w:t>
      </w:r>
      <w:r w:rsidR="00981625"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625"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625"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981625"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</w:t>
      </w:r>
      <w:r w:rsidR="00D6481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C137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2D0B">
        <w:rPr>
          <w:rFonts w:ascii="Times New Roman" w:eastAsia="Times New Roman" w:hAnsi="Times New Roman" w:cs="Times New Roman"/>
          <w:sz w:val="26"/>
          <w:szCs w:val="26"/>
          <w:lang w:eastAsia="ru-RU"/>
        </w:rPr>
        <w:t>И.А. Моисеенко</w:t>
      </w:r>
    </w:p>
    <w:p w:rsidR="00981625" w:rsidRDefault="00981625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</w:pPr>
    </w:p>
    <w:p w:rsidR="00D64810" w:rsidRDefault="00D64810" w:rsidP="00981625">
      <w:pPr>
        <w:rPr>
          <w:rFonts w:ascii="Calibri" w:eastAsia="Times New Roman" w:hAnsi="Calibri" w:cs="Times New Roman"/>
          <w:sz w:val="28"/>
          <w:lang w:eastAsia="ru-RU"/>
        </w:rPr>
        <w:sectPr w:rsidR="00D64810" w:rsidSect="00D64810">
          <w:pgSz w:w="12240" w:h="15840"/>
          <w:pgMar w:top="1134" w:right="567" w:bottom="1134" w:left="1985" w:header="709" w:footer="709" w:gutter="0"/>
          <w:cols w:space="708"/>
          <w:docGrid w:linePitch="360"/>
        </w:sectPr>
      </w:pPr>
    </w:p>
    <w:p w:rsidR="00D64810" w:rsidRPr="00981625" w:rsidRDefault="00D64810" w:rsidP="00D64810">
      <w:pPr>
        <w:tabs>
          <w:tab w:val="left" w:pos="4680"/>
          <w:tab w:val="left" w:pos="5580"/>
        </w:tabs>
        <w:spacing w:after="0" w:line="360" w:lineRule="auto"/>
        <w:ind w:firstLine="9781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</w:t>
      </w:r>
    </w:p>
    <w:p w:rsidR="00D64810" w:rsidRPr="00981625" w:rsidRDefault="00D64810" w:rsidP="00D64810">
      <w:pPr>
        <w:tabs>
          <w:tab w:val="left" w:pos="2111"/>
          <w:tab w:val="left" w:pos="5387"/>
        </w:tabs>
        <w:spacing w:after="0" w:line="240" w:lineRule="exact"/>
        <w:ind w:left="97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D64810" w:rsidRPr="00981625" w:rsidRDefault="00D64810" w:rsidP="00D64810">
      <w:pPr>
        <w:tabs>
          <w:tab w:val="left" w:pos="2111"/>
          <w:tab w:val="left" w:pos="5387"/>
        </w:tabs>
        <w:spacing w:after="0" w:line="240" w:lineRule="exact"/>
        <w:ind w:left="97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Иннокентьевского сельского</w:t>
      </w:r>
    </w:p>
    <w:p w:rsidR="00D64810" w:rsidRPr="00981625" w:rsidRDefault="00D64810" w:rsidP="00D64810">
      <w:pPr>
        <w:tabs>
          <w:tab w:val="left" w:pos="2111"/>
          <w:tab w:val="left" w:pos="5387"/>
        </w:tabs>
        <w:spacing w:after="0" w:line="240" w:lineRule="exact"/>
        <w:ind w:left="97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поселения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Николаевского муниципального района Хабаровского края</w:t>
      </w:r>
    </w:p>
    <w:p w:rsidR="00D64810" w:rsidRPr="00981625" w:rsidRDefault="00D64810" w:rsidP="00D64810">
      <w:pPr>
        <w:tabs>
          <w:tab w:val="left" w:pos="2111"/>
          <w:tab w:val="left" w:pos="5387"/>
        </w:tabs>
        <w:spacing w:after="0" w:line="360" w:lineRule="exact"/>
        <w:ind w:left="978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08.04.2025</w:t>
      </w:r>
      <w:r w:rsidRPr="00981625">
        <w:rPr>
          <w:rFonts w:ascii="Calibri" w:eastAsia="Times New Roman" w:hAnsi="Calibri" w:cs="Times New Roman"/>
          <w:sz w:val="26"/>
          <w:szCs w:val="26"/>
          <w:lang w:eastAsia="ru-RU"/>
        </w:rPr>
        <w:t xml:space="preserve">  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14-па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D64810" w:rsidRDefault="00D64810" w:rsidP="001F0D4C">
      <w:pPr>
        <w:tabs>
          <w:tab w:val="left" w:pos="709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F0D4C" w:rsidRDefault="001F0D4C" w:rsidP="001F0D4C">
      <w:pPr>
        <w:tabs>
          <w:tab w:val="left" w:pos="709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810" w:rsidRPr="00981625" w:rsidRDefault="00D64810" w:rsidP="00D64810">
      <w:pPr>
        <w:tabs>
          <w:tab w:val="left" w:pos="709"/>
          <w:tab w:val="lef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</w:p>
    <w:p w:rsidR="00D64810" w:rsidRDefault="00D64810" w:rsidP="00D64810">
      <w:pPr>
        <w:tabs>
          <w:tab w:val="left" w:pos="709"/>
          <w:tab w:val="left" w:pos="907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основных мероприятий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посвященных празднованию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31CCC">
        <w:rPr>
          <w:rFonts w:ascii="Times New Roman" w:eastAsia="Times New Roman" w:hAnsi="Times New Roman" w:cs="Times New Roman"/>
          <w:sz w:val="26"/>
          <w:szCs w:val="26"/>
          <w:lang w:eastAsia="ru-RU"/>
        </w:rPr>
        <w:t>80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>-й годовщин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Победы в Великой Отечественной войне </w:t>
      </w:r>
    </w:p>
    <w:p w:rsidR="00D64810" w:rsidRDefault="00D64810" w:rsidP="00D64810">
      <w:pPr>
        <w:tabs>
          <w:tab w:val="left" w:pos="709"/>
          <w:tab w:val="left" w:pos="9072"/>
        </w:tabs>
        <w:spacing w:after="0" w:line="240" w:lineRule="exact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16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1941-1945 годов </w:t>
      </w:r>
      <w:r w:rsidR="0042171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Иннокентьевского сельского поселения Николаевского муниципального района Хабаровского края</w:t>
      </w:r>
    </w:p>
    <w:p w:rsidR="00D64810" w:rsidRPr="00981625" w:rsidRDefault="00D64810" w:rsidP="00D64810">
      <w:pPr>
        <w:tabs>
          <w:tab w:val="left" w:pos="709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1"/>
        <w:tblW w:w="14000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1843"/>
        <w:gridCol w:w="2268"/>
        <w:gridCol w:w="3260"/>
      </w:tblGrid>
      <w:tr w:rsidR="00D64810" w:rsidRPr="00CB613E" w:rsidTr="00D64810">
        <w:tc>
          <w:tcPr>
            <w:tcW w:w="675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54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68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Исполнители, </w:t>
            </w:r>
            <w:proofErr w:type="gramStart"/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организации</w:t>
            </w:r>
            <w:proofErr w:type="gramEnd"/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привлекаемые к исполнению</w:t>
            </w:r>
          </w:p>
        </w:tc>
      </w:tr>
      <w:tr w:rsidR="00D64810" w:rsidRPr="00CB613E" w:rsidTr="00D64810">
        <w:tc>
          <w:tcPr>
            <w:tcW w:w="675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D64810" w:rsidRPr="00CB613E" w:rsidRDefault="00D6481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613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131CCC" w:rsidRPr="00CB613E" w:rsidTr="00D64810">
        <w:tc>
          <w:tcPr>
            <w:tcW w:w="675" w:type="dxa"/>
          </w:tcPr>
          <w:p w:rsidR="00131CCC" w:rsidRPr="00CB613E" w:rsidRDefault="00131CCC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</w:tcPr>
          <w:p w:rsidR="00131CCC" w:rsidRPr="00CB613E" w:rsidRDefault="00131CCC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843" w:type="dxa"/>
          </w:tcPr>
          <w:p w:rsidR="00131CCC" w:rsidRDefault="00131CCC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апреля – </w:t>
            </w:r>
          </w:p>
          <w:p w:rsidR="00131CCC" w:rsidRPr="00CB613E" w:rsidRDefault="00131CCC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 2025</w:t>
            </w:r>
          </w:p>
        </w:tc>
        <w:tc>
          <w:tcPr>
            <w:tcW w:w="2268" w:type="dxa"/>
          </w:tcPr>
          <w:p w:rsidR="00131CCC" w:rsidRPr="00CB613E" w:rsidRDefault="00131CCC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Сельское </w:t>
            </w:r>
            <w:r w:rsidR="00861C6F"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селение</w:t>
            </w:r>
          </w:p>
        </w:tc>
        <w:tc>
          <w:tcPr>
            <w:tcW w:w="3260" w:type="dxa"/>
          </w:tcPr>
          <w:p w:rsidR="00131CCC" w:rsidRDefault="00131CCC" w:rsidP="00131CCC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д/с № 42 «Буратино»;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СОШ </w:t>
            </w:r>
          </w:p>
          <w:p w:rsidR="00131CCC" w:rsidRPr="00CB613E" w:rsidRDefault="00131CCC" w:rsidP="00131CCC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Иннокентьевка</w:t>
            </w:r>
          </w:p>
        </w:tc>
      </w:tr>
      <w:tr w:rsidR="00131CCC" w:rsidRPr="00CB613E" w:rsidTr="00D64810">
        <w:tc>
          <w:tcPr>
            <w:tcW w:w="675" w:type="dxa"/>
          </w:tcPr>
          <w:p w:rsidR="00131CCC" w:rsidRDefault="00131CCC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131CCC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акция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Окна Победы»</w:t>
            </w:r>
          </w:p>
        </w:tc>
        <w:tc>
          <w:tcPr>
            <w:tcW w:w="1843" w:type="dxa"/>
          </w:tcPr>
          <w:p w:rsidR="00131CCC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68" w:type="dxa"/>
          </w:tcPr>
          <w:p w:rsidR="00131CCC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Учреждения и организации села</w:t>
            </w:r>
          </w:p>
        </w:tc>
        <w:tc>
          <w:tcPr>
            <w:tcW w:w="3260" w:type="dxa"/>
          </w:tcPr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МБДОУ д/с № 42 «Буратино»; МБОУ СОШ </w:t>
            </w:r>
          </w:p>
          <w:p w:rsidR="00131CCC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Иннокентьевка</w:t>
            </w:r>
          </w:p>
        </w:tc>
      </w:tr>
      <w:tr w:rsidR="00861C6F" w:rsidRPr="00CB613E" w:rsidTr="00D64810">
        <w:tc>
          <w:tcPr>
            <w:tcW w:w="675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54" w:type="dxa"/>
          </w:tcPr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Акция «Спасительное рукоделие»</w:t>
            </w:r>
          </w:p>
        </w:tc>
        <w:tc>
          <w:tcPr>
            <w:tcW w:w="1843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68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3260" w:type="dxa"/>
          </w:tcPr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МКМУ «Николаевская районная библиотека» Иннокентьевская библиотека</w:t>
            </w:r>
          </w:p>
        </w:tc>
      </w:tr>
      <w:tr w:rsidR="00861C6F" w:rsidRPr="00CB613E" w:rsidTr="00D64810">
        <w:tc>
          <w:tcPr>
            <w:tcW w:w="675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54" w:type="dxa"/>
          </w:tcPr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Спортивный праздник «У солдата выходной»</w:t>
            </w:r>
          </w:p>
        </w:tc>
        <w:tc>
          <w:tcPr>
            <w:tcW w:w="1843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Май 2025</w:t>
            </w:r>
          </w:p>
        </w:tc>
        <w:tc>
          <w:tcPr>
            <w:tcW w:w="2268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</w:tc>
        <w:tc>
          <w:tcPr>
            <w:tcW w:w="3260" w:type="dxa"/>
          </w:tcPr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д/с № 42 «Буратино»</w:t>
            </w:r>
          </w:p>
        </w:tc>
      </w:tr>
      <w:tr w:rsidR="00861C6F" w:rsidRPr="00CB613E" w:rsidTr="00D64810">
        <w:tc>
          <w:tcPr>
            <w:tcW w:w="675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Выставки:</w:t>
            </w:r>
          </w:p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детского творчества «Тот цветущий и поющий яркий май»;</w:t>
            </w:r>
          </w:p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книжная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«Несколько строк о войне и Победе»;</w:t>
            </w:r>
          </w:p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детского творчества «Рисуют дети о войне»</w:t>
            </w:r>
            <w:r w:rsidR="0005738D">
              <w:rPr>
                <w:rFonts w:ascii="Times New Roman" w:eastAsia="Calibri" w:hAnsi="Times New Roman" w:cs="Times New Roman"/>
                <w:sz w:val="24"/>
                <w:szCs w:val="24"/>
              </w:rPr>
              <w:t>, «Победа в сердце каждого живет»</w:t>
            </w:r>
          </w:p>
        </w:tc>
        <w:tc>
          <w:tcPr>
            <w:tcW w:w="1843" w:type="dxa"/>
          </w:tcPr>
          <w:p w:rsidR="00861C6F" w:rsidRDefault="00861C6F" w:rsidP="00861C6F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23 апреля – </w:t>
            </w:r>
          </w:p>
          <w:p w:rsidR="00861C6F" w:rsidRDefault="00861C6F" w:rsidP="00861C6F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 2025</w:t>
            </w:r>
          </w:p>
        </w:tc>
        <w:tc>
          <w:tcPr>
            <w:tcW w:w="2268" w:type="dxa"/>
          </w:tcPr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Детский сад</w:t>
            </w: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Сельский клуб</w:t>
            </w:r>
          </w:p>
          <w:p w:rsidR="00861C6F" w:rsidRDefault="00861C6F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МБДОУ д/с № 42 «Буратино»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МКМУ «Николаевская районная библиотека» Иннокентьевская библиотека</w:t>
            </w:r>
          </w:p>
          <w:p w:rsidR="00861C6F" w:rsidRDefault="00861C6F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МБУ «Межпоселенческий районный Дом культуры» Клуб с. Иннокентьевка</w:t>
            </w:r>
          </w:p>
        </w:tc>
      </w:tr>
      <w:tr w:rsidR="0005738D" w:rsidRPr="00CB613E" w:rsidTr="00D64810">
        <w:tc>
          <w:tcPr>
            <w:tcW w:w="675" w:type="dxa"/>
          </w:tcPr>
          <w:p w:rsidR="0005738D" w:rsidRDefault="0005738D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05738D" w:rsidRDefault="0005738D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стендов:</w:t>
            </w:r>
          </w:p>
          <w:p w:rsidR="0005738D" w:rsidRDefault="0005738D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«Герои не умирают»;</w:t>
            </w:r>
          </w:p>
          <w:p w:rsidR="0005738D" w:rsidRDefault="0005738D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38D" w:rsidRDefault="0005738D" w:rsidP="00131CCC">
            <w:pPr>
              <w:tabs>
                <w:tab w:val="left" w:pos="709"/>
                <w:tab w:val="left" w:pos="9072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«Земляки – герои, участники СВО»</w:t>
            </w:r>
          </w:p>
        </w:tc>
        <w:tc>
          <w:tcPr>
            <w:tcW w:w="1843" w:type="dxa"/>
          </w:tcPr>
          <w:p w:rsidR="0005738D" w:rsidRDefault="0005738D" w:rsidP="00861C6F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38D" w:rsidRDefault="0005738D" w:rsidP="00861C6F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-//-</w:t>
            </w:r>
          </w:p>
        </w:tc>
        <w:tc>
          <w:tcPr>
            <w:tcW w:w="2268" w:type="dxa"/>
          </w:tcPr>
          <w:p w:rsidR="0005738D" w:rsidRDefault="0005738D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38D" w:rsidRDefault="0005738D" w:rsidP="0005738D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Сельская библиотека</w:t>
            </w:r>
          </w:p>
          <w:p w:rsidR="0005738D" w:rsidRDefault="0005738D" w:rsidP="0005738D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Сельский клуб</w:t>
            </w:r>
          </w:p>
          <w:p w:rsidR="0005738D" w:rsidRDefault="0005738D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05738D" w:rsidRDefault="0005738D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5738D" w:rsidRDefault="0005738D" w:rsidP="0005738D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МКМУ «Николаевская районная библиотека» Иннокентьевская библиотека</w:t>
            </w:r>
          </w:p>
          <w:p w:rsidR="0005738D" w:rsidRDefault="0005738D" w:rsidP="00861C6F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МБУ «Межпоселенческий районный Дом культуры» Клуб с. Иннокентьевка</w:t>
            </w:r>
          </w:p>
        </w:tc>
      </w:tr>
      <w:tr w:rsidR="00BC1643" w:rsidRPr="00CB613E" w:rsidTr="00D64810">
        <w:tc>
          <w:tcPr>
            <w:tcW w:w="675" w:type="dxa"/>
          </w:tcPr>
          <w:p w:rsidR="00BC1643" w:rsidRDefault="001040C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954" w:type="dxa"/>
          </w:tcPr>
          <w:p w:rsidR="00BC1643" w:rsidRDefault="001040C0" w:rsidP="00D64810">
            <w:pPr>
              <w:tabs>
                <w:tab w:val="left" w:pos="709"/>
                <w:tab w:val="left" w:pos="9072"/>
              </w:tabs>
              <w:spacing w:line="24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Возложение цветов, праздничный концерт «Помним! Гордимся! Чтим!»</w:t>
            </w:r>
          </w:p>
        </w:tc>
        <w:tc>
          <w:tcPr>
            <w:tcW w:w="1843" w:type="dxa"/>
          </w:tcPr>
          <w:p w:rsidR="00BC1643" w:rsidRPr="00CB613E" w:rsidRDefault="00BC1643" w:rsidP="008175D2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 2024 г.</w:t>
            </w:r>
          </w:p>
        </w:tc>
        <w:tc>
          <w:tcPr>
            <w:tcW w:w="2268" w:type="dxa"/>
            <w:vAlign w:val="center"/>
          </w:tcPr>
          <w:p w:rsidR="00BC1643" w:rsidRDefault="001040C0" w:rsidP="00D64810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3260" w:type="dxa"/>
          </w:tcPr>
          <w:p w:rsidR="00BC1643" w:rsidRDefault="00BC1643" w:rsidP="00FD60CC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 МБУ «Межпоселенческий районный Дом культуры» Клуб с. Иннокентьевка</w:t>
            </w:r>
          </w:p>
        </w:tc>
      </w:tr>
      <w:tr w:rsidR="00BC1643" w:rsidRPr="00CB613E" w:rsidTr="00E105DC">
        <w:tc>
          <w:tcPr>
            <w:tcW w:w="675" w:type="dxa"/>
          </w:tcPr>
          <w:p w:rsidR="00BC1643" w:rsidRPr="00CB613E" w:rsidRDefault="001040C0" w:rsidP="00D64810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BC1643" w:rsidRPr="00CB613E" w:rsidRDefault="00BC1643" w:rsidP="008175D2">
            <w:pPr>
              <w:tabs>
                <w:tab w:val="left" w:pos="709"/>
                <w:tab w:val="left" w:pos="9072"/>
              </w:tabs>
              <w:spacing w:line="240" w:lineRule="exac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Массовые гуляния (уличная торговля, солдатская каша, чай, сладкая выпечка)</w:t>
            </w:r>
          </w:p>
        </w:tc>
        <w:tc>
          <w:tcPr>
            <w:tcW w:w="1843" w:type="dxa"/>
          </w:tcPr>
          <w:p w:rsidR="00BC1643" w:rsidRPr="00CB613E" w:rsidRDefault="00BC1643" w:rsidP="008175D2">
            <w:pPr>
              <w:tabs>
                <w:tab w:val="left" w:pos="709"/>
                <w:tab w:val="left" w:pos="9072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 мая 2024 г.</w:t>
            </w:r>
          </w:p>
        </w:tc>
        <w:tc>
          <w:tcPr>
            <w:tcW w:w="2268" w:type="dxa"/>
          </w:tcPr>
          <w:p w:rsidR="00BC1643" w:rsidRDefault="00BC1643" w:rsidP="008175D2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Площадк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«РПК «Восточное»</w:t>
            </w:r>
          </w:p>
        </w:tc>
        <w:tc>
          <w:tcPr>
            <w:tcW w:w="3260" w:type="dxa"/>
          </w:tcPr>
          <w:p w:rsidR="00BC1643" w:rsidRDefault="00BC1643" w:rsidP="008175D2">
            <w:pPr>
              <w:tabs>
                <w:tab w:val="left" w:pos="709"/>
                <w:tab w:val="left" w:pos="9072"/>
              </w:tabs>
              <w:spacing w:line="24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сельского поселения, организации и учреждения, жители села</w:t>
            </w:r>
          </w:p>
        </w:tc>
      </w:tr>
    </w:tbl>
    <w:p w:rsidR="00C63F93" w:rsidRDefault="00C63F93" w:rsidP="00D64810">
      <w:pPr>
        <w:tabs>
          <w:tab w:val="left" w:pos="709"/>
          <w:tab w:val="left" w:pos="9072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64810" w:rsidRDefault="0023067E" w:rsidP="00D64810">
      <w:pPr>
        <w:tabs>
          <w:tab w:val="left" w:pos="709"/>
          <w:tab w:val="left" w:pos="9072"/>
        </w:tabs>
        <w:spacing w:after="0" w:line="360" w:lineRule="auto"/>
        <w:jc w:val="center"/>
        <w:rPr>
          <w:rFonts w:ascii="Calibri" w:eastAsia="Times New Roman" w:hAnsi="Calibri" w:cs="Times New Roman"/>
          <w:sz w:val="28"/>
          <w:lang w:eastAsia="ru-RU"/>
        </w:rPr>
        <w:sectPr w:rsidR="00D64810" w:rsidSect="001F0D4C">
          <w:pgSz w:w="15840" w:h="12240" w:orient="landscape"/>
          <w:pgMar w:top="567" w:right="1134" w:bottom="709" w:left="1134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</w:t>
      </w:r>
    </w:p>
    <w:p w:rsidR="009B4CFC" w:rsidRDefault="009B4CFC" w:rsidP="0023067E"/>
    <w:sectPr w:rsidR="009B4CFC" w:rsidSect="00517673">
      <w:pgSz w:w="12240" w:h="15840"/>
      <w:pgMar w:top="1134" w:right="567" w:bottom="1134" w:left="1985" w:header="720" w:footer="720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4B"/>
    <w:rsid w:val="00000672"/>
    <w:rsid w:val="00001816"/>
    <w:rsid w:val="00004742"/>
    <w:rsid w:val="00006782"/>
    <w:rsid w:val="000135FC"/>
    <w:rsid w:val="0001432E"/>
    <w:rsid w:val="0001468B"/>
    <w:rsid w:val="000172EC"/>
    <w:rsid w:val="00020371"/>
    <w:rsid w:val="000234DB"/>
    <w:rsid w:val="00025F8C"/>
    <w:rsid w:val="00035EFC"/>
    <w:rsid w:val="0003730E"/>
    <w:rsid w:val="00051A0B"/>
    <w:rsid w:val="00051A18"/>
    <w:rsid w:val="00056D4E"/>
    <w:rsid w:val="0005738D"/>
    <w:rsid w:val="00057CE3"/>
    <w:rsid w:val="000619F8"/>
    <w:rsid w:val="00061A6A"/>
    <w:rsid w:val="00071065"/>
    <w:rsid w:val="00072E3B"/>
    <w:rsid w:val="00075356"/>
    <w:rsid w:val="000767B6"/>
    <w:rsid w:val="00084860"/>
    <w:rsid w:val="00087486"/>
    <w:rsid w:val="00095ABB"/>
    <w:rsid w:val="000970DF"/>
    <w:rsid w:val="00097B0F"/>
    <w:rsid w:val="000A044E"/>
    <w:rsid w:val="000B472B"/>
    <w:rsid w:val="000B5A9E"/>
    <w:rsid w:val="000C018A"/>
    <w:rsid w:val="000C1F9F"/>
    <w:rsid w:val="000C620C"/>
    <w:rsid w:val="000C7B20"/>
    <w:rsid w:val="000D2889"/>
    <w:rsid w:val="000E123A"/>
    <w:rsid w:val="000E3610"/>
    <w:rsid w:val="000E6F49"/>
    <w:rsid w:val="000F50A9"/>
    <w:rsid w:val="000F528D"/>
    <w:rsid w:val="000F5B14"/>
    <w:rsid w:val="001025D0"/>
    <w:rsid w:val="001040C0"/>
    <w:rsid w:val="00104A6A"/>
    <w:rsid w:val="0010543C"/>
    <w:rsid w:val="0010772E"/>
    <w:rsid w:val="0011159C"/>
    <w:rsid w:val="00112E34"/>
    <w:rsid w:val="001130F5"/>
    <w:rsid w:val="0012281B"/>
    <w:rsid w:val="001243DC"/>
    <w:rsid w:val="0012462D"/>
    <w:rsid w:val="00125709"/>
    <w:rsid w:val="00131CCC"/>
    <w:rsid w:val="00131F4D"/>
    <w:rsid w:val="001347D0"/>
    <w:rsid w:val="00135F86"/>
    <w:rsid w:val="00137D46"/>
    <w:rsid w:val="00151B83"/>
    <w:rsid w:val="00161E64"/>
    <w:rsid w:val="001805E8"/>
    <w:rsid w:val="0018096F"/>
    <w:rsid w:val="001864E1"/>
    <w:rsid w:val="0019422E"/>
    <w:rsid w:val="00197B53"/>
    <w:rsid w:val="001A0A8F"/>
    <w:rsid w:val="001A0F6A"/>
    <w:rsid w:val="001B5391"/>
    <w:rsid w:val="001C1B5E"/>
    <w:rsid w:val="001C3C07"/>
    <w:rsid w:val="001C3D43"/>
    <w:rsid w:val="001D4C43"/>
    <w:rsid w:val="001D521B"/>
    <w:rsid w:val="001E08C2"/>
    <w:rsid w:val="001E3122"/>
    <w:rsid w:val="001E78C5"/>
    <w:rsid w:val="001F0D4C"/>
    <w:rsid w:val="001F1C21"/>
    <w:rsid w:val="001F4AC1"/>
    <w:rsid w:val="001F76C4"/>
    <w:rsid w:val="002019E3"/>
    <w:rsid w:val="00201B9A"/>
    <w:rsid w:val="0021070B"/>
    <w:rsid w:val="0021597D"/>
    <w:rsid w:val="0023067E"/>
    <w:rsid w:val="00235133"/>
    <w:rsid w:val="00236768"/>
    <w:rsid w:val="0024241D"/>
    <w:rsid w:val="00250CB2"/>
    <w:rsid w:val="002558FC"/>
    <w:rsid w:val="00256237"/>
    <w:rsid w:val="00256C34"/>
    <w:rsid w:val="00256D02"/>
    <w:rsid w:val="00262B8A"/>
    <w:rsid w:val="00264003"/>
    <w:rsid w:val="00265B08"/>
    <w:rsid w:val="002663BA"/>
    <w:rsid w:val="0028751E"/>
    <w:rsid w:val="00292140"/>
    <w:rsid w:val="00294C74"/>
    <w:rsid w:val="00295E32"/>
    <w:rsid w:val="002A04B8"/>
    <w:rsid w:val="002A0DD4"/>
    <w:rsid w:val="002B66FA"/>
    <w:rsid w:val="002B7F01"/>
    <w:rsid w:val="002E0C61"/>
    <w:rsid w:val="002E6497"/>
    <w:rsid w:val="002F4266"/>
    <w:rsid w:val="00304D34"/>
    <w:rsid w:val="00322F2F"/>
    <w:rsid w:val="003324D9"/>
    <w:rsid w:val="00333D0C"/>
    <w:rsid w:val="00335AD6"/>
    <w:rsid w:val="00345D66"/>
    <w:rsid w:val="00346961"/>
    <w:rsid w:val="003531E1"/>
    <w:rsid w:val="00360E78"/>
    <w:rsid w:val="00360FF2"/>
    <w:rsid w:val="00366F45"/>
    <w:rsid w:val="00372D1A"/>
    <w:rsid w:val="00373551"/>
    <w:rsid w:val="0037601B"/>
    <w:rsid w:val="003776D9"/>
    <w:rsid w:val="00380877"/>
    <w:rsid w:val="003927F2"/>
    <w:rsid w:val="003933A6"/>
    <w:rsid w:val="003948EE"/>
    <w:rsid w:val="00396004"/>
    <w:rsid w:val="003A1870"/>
    <w:rsid w:val="003A2572"/>
    <w:rsid w:val="003A580A"/>
    <w:rsid w:val="003A5CDF"/>
    <w:rsid w:val="003B3C43"/>
    <w:rsid w:val="003B5661"/>
    <w:rsid w:val="003B789B"/>
    <w:rsid w:val="003C0851"/>
    <w:rsid w:val="003C37ED"/>
    <w:rsid w:val="003C6012"/>
    <w:rsid w:val="003D2D90"/>
    <w:rsid w:val="003D5253"/>
    <w:rsid w:val="003D5FCC"/>
    <w:rsid w:val="003D6E72"/>
    <w:rsid w:val="003D71E9"/>
    <w:rsid w:val="003D7FC2"/>
    <w:rsid w:val="003F06D2"/>
    <w:rsid w:val="003F2719"/>
    <w:rsid w:val="00403871"/>
    <w:rsid w:val="00403C8C"/>
    <w:rsid w:val="004063B3"/>
    <w:rsid w:val="00414DDC"/>
    <w:rsid w:val="00421711"/>
    <w:rsid w:val="004224A3"/>
    <w:rsid w:val="004244FB"/>
    <w:rsid w:val="004262AF"/>
    <w:rsid w:val="004319F8"/>
    <w:rsid w:val="00442F28"/>
    <w:rsid w:val="00451DDE"/>
    <w:rsid w:val="00454CE2"/>
    <w:rsid w:val="0046720A"/>
    <w:rsid w:val="0047036D"/>
    <w:rsid w:val="00475EA1"/>
    <w:rsid w:val="00477B00"/>
    <w:rsid w:val="00483BDF"/>
    <w:rsid w:val="004848E0"/>
    <w:rsid w:val="00485CF3"/>
    <w:rsid w:val="00486D8A"/>
    <w:rsid w:val="00487205"/>
    <w:rsid w:val="00497415"/>
    <w:rsid w:val="004A1CE6"/>
    <w:rsid w:val="004A5103"/>
    <w:rsid w:val="004A5960"/>
    <w:rsid w:val="004B6DD6"/>
    <w:rsid w:val="004C16CD"/>
    <w:rsid w:val="004C5BB9"/>
    <w:rsid w:val="004C76AB"/>
    <w:rsid w:val="004D219A"/>
    <w:rsid w:val="004E1C41"/>
    <w:rsid w:val="004E6127"/>
    <w:rsid w:val="004F5B30"/>
    <w:rsid w:val="00506193"/>
    <w:rsid w:val="005100A5"/>
    <w:rsid w:val="00514241"/>
    <w:rsid w:val="00515897"/>
    <w:rsid w:val="00517673"/>
    <w:rsid w:val="00533DA9"/>
    <w:rsid w:val="00543352"/>
    <w:rsid w:val="00547EA8"/>
    <w:rsid w:val="00552B34"/>
    <w:rsid w:val="0055537A"/>
    <w:rsid w:val="00561B7C"/>
    <w:rsid w:val="00566C0C"/>
    <w:rsid w:val="005726BD"/>
    <w:rsid w:val="00573415"/>
    <w:rsid w:val="00573EE9"/>
    <w:rsid w:val="005752A3"/>
    <w:rsid w:val="00586ECC"/>
    <w:rsid w:val="00595183"/>
    <w:rsid w:val="0059564E"/>
    <w:rsid w:val="005A389D"/>
    <w:rsid w:val="005A4FB9"/>
    <w:rsid w:val="005B2299"/>
    <w:rsid w:val="005B4BFB"/>
    <w:rsid w:val="005D552C"/>
    <w:rsid w:val="005D740E"/>
    <w:rsid w:val="005E0D7B"/>
    <w:rsid w:val="005F22DE"/>
    <w:rsid w:val="005F55FE"/>
    <w:rsid w:val="00610F94"/>
    <w:rsid w:val="00611FA7"/>
    <w:rsid w:val="006133F8"/>
    <w:rsid w:val="006142BA"/>
    <w:rsid w:val="0061544D"/>
    <w:rsid w:val="00616BC7"/>
    <w:rsid w:val="00636386"/>
    <w:rsid w:val="0064232B"/>
    <w:rsid w:val="00643C55"/>
    <w:rsid w:val="00644FD5"/>
    <w:rsid w:val="006458CE"/>
    <w:rsid w:val="00650808"/>
    <w:rsid w:val="00651F1E"/>
    <w:rsid w:val="0065232D"/>
    <w:rsid w:val="00656547"/>
    <w:rsid w:val="00660909"/>
    <w:rsid w:val="006620AF"/>
    <w:rsid w:val="00664B4F"/>
    <w:rsid w:val="006667BB"/>
    <w:rsid w:val="006730DB"/>
    <w:rsid w:val="0069021B"/>
    <w:rsid w:val="006934AD"/>
    <w:rsid w:val="0069771A"/>
    <w:rsid w:val="006A2349"/>
    <w:rsid w:val="006A4C4C"/>
    <w:rsid w:val="006A50C6"/>
    <w:rsid w:val="006A5919"/>
    <w:rsid w:val="006B0ED0"/>
    <w:rsid w:val="006B269F"/>
    <w:rsid w:val="006B5CCB"/>
    <w:rsid w:val="006C26C1"/>
    <w:rsid w:val="006C66F0"/>
    <w:rsid w:val="006D1C3E"/>
    <w:rsid w:val="006D2606"/>
    <w:rsid w:val="006D2E00"/>
    <w:rsid w:val="006D3473"/>
    <w:rsid w:val="006D5177"/>
    <w:rsid w:val="006D7CA2"/>
    <w:rsid w:val="006E19B5"/>
    <w:rsid w:val="006E2B61"/>
    <w:rsid w:val="007123F5"/>
    <w:rsid w:val="00714461"/>
    <w:rsid w:val="00724522"/>
    <w:rsid w:val="00726704"/>
    <w:rsid w:val="00727D93"/>
    <w:rsid w:val="00732414"/>
    <w:rsid w:val="00734FB7"/>
    <w:rsid w:val="007415E8"/>
    <w:rsid w:val="0074442D"/>
    <w:rsid w:val="007455A9"/>
    <w:rsid w:val="00751111"/>
    <w:rsid w:val="00752D85"/>
    <w:rsid w:val="00756456"/>
    <w:rsid w:val="0075675A"/>
    <w:rsid w:val="007644FD"/>
    <w:rsid w:val="007672F4"/>
    <w:rsid w:val="00773592"/>
    <w:rsid w:val="00791902"/>
    <w:rsid w:val="00796E56"/>
    <w:rsid w:val="007A2243"/>
    <w:rsid w:val="007A2F91"/>
    <w:rsid w:val="007B0558"/>
    <w:rsid w:val="007B24E9"/>
    <w:rsid w:val="007B5464"/>
    <w:rsid w:val="007B7077"/>
    <w:rsid w:val="007C0571"/>
    <w:rsid w:val="007C2AB8"/>
    <w:rsid w:val="007E00C3"/>
    <w:rsid w:val="007E215E"/>
    <w:rsid w:val="007E2608"/>
    <w:rsid w:val="007E4ECA"/>
    <w:rsid w:val="007F0EAA"/>
    <w:rsid w:val="007F5615"/>
    <w:rsid w:val="007F6E03"/>
    <w:rsid w:val="00803C0F"/>
    <w:rsid w:val="008111B4"/>
    <w:rsid w:val="008171CA"/>
    <w:rsid w:val="0081794D"/>
    <w:rsid w:val="00837A41"/>
    <w:rsid w:val="008417AC"/>
    <w:rsid w:val="00843C1D"/>
    <w:rsid w:val="00845FA1"/>
    <w:rsid w:val="008463AA"/>
    <w:rsid w:val="0084664A"/>
    <w:rsid w:val="00852947"/>
    <w:rsid w:val="00852FD8"/>
    <w:rsid w:val="00857596"/>
    <w:rsid w:val="008603C4"/>
    <w:rsid w:val="00861C6F"/>
    <w:rsid w:val="00863EA2"/>
    <w:rsid w:val="008712F5"/>
    <w:rsid w:val="00880550"/>
    <w:rsid w:val="00880EC0"/>
    <w:rsid w:val="008817AF"/>
    <w:rsid w:val="00882193"/>
    <w:rsid w:val="0089389A"/>
    <w:rsid w:val="008966A4"/>
    <w:rsid w:val="00897A72"/>
    <w:rsid w:val="008A02C1"/>
    <w:rsid w:val="008A2522"/>
    <w:rsid w:val="008A4B46"/>
    <w:rsid w:val="008C44A1"/>
    <w:rsid w:val="008D25F5"/>
    <w:rsid w:val="008D557C"/>
    <w:rsid w:val="008D5F59"/>
    <w:rsid w:val="008D6F32"/>
    <w:rsid w:val="008E22BE"/>
    <w:rsid w:val="008E2C1A"/>
    <w:rsid w:val="008E3592"/>
    <w:rsid w:val="008E5C00"/>
    <w:rsid w:val="008E7B0B"/>
    <w:rsid w:val="008F15EB"/>
    <w:rsid w:val="008F19FE"/>
    <w:rsid w:val="008F5457"/>
    <w:rsid w:val="0090031B"/>
    <w:rsid w:val="00901475"/>
    <w:rsid w:val="00915837"/>
    <w:rsid w:val="009161C1"/>
    <w:rsid w:val="00927D54"/>
    <w:rsid w:val="00932A1C"/>
    <w:rsid w:val="009372D9"/>
    <w:rsid w:val="00940ED6"/>
    <w:rsid w:val="00941A2C"/>
    <w:rsid w:val="00941F16"/>
    <w:rsid w:val="00950E9E"/>
    <w:rsid w:val="00952FF9"/>
    <w:rsid w:val="00956215"/>
    <w:rsid w:val="00960521"/>
    <w:rsid w:val="0096303C"/>
    <w:rsid w:val="00980A7F"/>
    <w:rsid w:val="00981625"/>
    <w:rsid w:val="00983365"/>
    <w:rsid w:val="00983FDF"/>
    <w:rsid w:val="00992FEC"/>
    <w:rsid w:val="009A7A73"/>
    <w:rsid w:val="009B0E76"/>
    <w:rsid w:val="009B4CFC"/>
    <w:rsid w:val="009C0A6D"/>
    <w:rsid w:val="009C2A63"/>
    <w:rsid w:val="009C6381"/>
    <w:rsid w:val="009D00CD"/>
    <w:rsid w:val="009D16A1"/>
    <w:rsid w:val="009E23BE"/>
    <w:rsid w:val="009E4C2E"/>
    <w:rsid w:val="009E7512"/>
    <w:rsid w:val="009F4368"/>
    <w:rsid w:val="00A03EBE"/>
    <w:rsid w:val="00A15B85"/>
    <w:rsid w:val="00A279D5"/>
    <w:rsid w:val="00A3449E"/>
    <w:rsid w:val="00A357E5"/>
    <w:rsid w:val="00A4167E"/>
    <w:rsid w:val="00A65A7E"/>
    <w:rsid w:val="00A7018D"/>
    <w:rsid w:val="00A7054E"/>
    <w:rsid w:val="00A76C22"/>
    <w:rsid w:val="00A81C7E"/>
    <w:rsid w:val="00A8306F"/>
    <w:rsid w:val="00A86538"/>
    <w:rsid w:val="00A95BD6"/>
    <w:rsid w:val="00AA2B8A"/>
    <w:rsid w:val="00AA327C"/>
    <w:rsid w:val="00AA5AF1"/>
    <w:rsid w:val="00AA6474"/>
    <w:rsid w:val="00AA6EA4"/>
    <w:rsid w:val="00AB5CAF"/>
    <w:rsid w:val="00AB6900"/>
    <w:rsid w:val="00AB6CB5"/>
    <w:rsid w:val="00AC23E4"/>
    <w:rsid w:val="00AE0B76"/>
    <w:rsid w:val="00AE2616"/>
    <w:rsid w:val="00AE6B92"/>
    <w:rsid w:val="00B01D8A"/>
    <w:rsid w:val="00B01E00"/>
    <w:rsid w:val="00B035B3"/>
    <w:rsid w:val="00B04672"/>
    <w:rsid w:val="00B07E4B"/>
    <w:rsid w:val="00B14FA4"/>
    <w:rsid w:val="00B20685"/>
    <w:rsid w:val="00B320E4"/>
    <w:rsid w:val="00B54895"/>
    <w:rsid w:val="00B700F8"/>
    <w:rsid w:val="00B7041F"/>
    <w:rsid w:val="00B7500C"/>
    <w:rsid w:val="00B770E6"/>
    <w:rsid w:val="00B771D6"/>
    <w:rsid w:val="00B853D6"/>
    <w:rsid w:val="00B86458"/>
    <w:rsid w:val="00BA1BAE"/>
    <w:rsid w:val="00BC00B8"/>
    <w:rsid w:val="00BC1643"/>
    <w:rsid w:val="00BC23E5"/>
    <w:rsid w:val="00BC6AD8"/>
    <w:rsid w:val="00BC6F3A"/>
    <w:rsid w:val="00BD02FA"/>
    <w:rsid w:val="00BD19CF"/>
    <w:rsid w:val="00BD24B6"/>
    <w:rsid w:val="00BD3605"/>
    <w:rsid w:val="00BD42E0"/>
    <w:rsid w:val="00BD7330"/>
    <w:rsid w:val="00BD7DBE"/>
    <w:rsid w:val="00BE6C10"/>
    <w:rsid w:val="00BF18A6"/>
    <w:rsid w:val="00BF3F4D"/>
    <w:rsid w:val="00BF4EEF"/>
    <w:rsid w:val="00BF7845"/>
    <w:rsid w:val="00C03943"/>
    <w:rsid w:val="00C06D07"/>
    <w:rsid w:val="00C10BD3"/>
    <w:rsid w:val="00C1327D"/>
    <w:rsid w:val="00C137A5"/>
    <w:rsid w:val="00C147A8"/>
    <w:rsid w:val="00C30290"/>
    <w:rsid w:val="00C40DEC"/>
    <w:rsid w:val="00C50EC5"/>
    <w:rsid w:val="00C605E7"/>
    <w:rsid w:val="00C61325"/>
    <w:rsid w:val="00C63F93"/>
    <w:rsid w:val="00C64DB3"/>
    <w:rsid w:val="00C65347"/>
    <w:rsid w:val="00C7627B"/>
    <w:rsid w:val="00C943D6"/>
    <w:rsid w:val="00C95155"/>
    <w:rsid w:val="00C953E5"/>
    <w:rsid w:val="00CA1C06"/>
    <w:rsid w:val="00CA66A8"/>
    <w:rsid w:val="00CB6EBC"/>
    <w:rsid w:val="00CE29CE"/>
    <w:rsid w:val="00CE63C2"/>
    <w:rsid w:val="00CF2CA9"/>
    <w:rsid w:val="00CF5802"/>
    <w:rsid w:val="00D03383"/>
    <w:rsid w:val="00D05032"/>
    <w:rsid w:val="00D1608F"/>
    <w:rsid w:val="00D21D36"/>
    <w:rsid w:val="00D24B5E"/>
    <w:rsid w:val="00D24E2C"/>
    <w:rsid w:val="00D264DC"/>
    <w:rsid w:val="00D34458"/>
    <w:rsid w:val="00D402BD"/>
    <w:rsid w:val="00D413AF"/>
    <w:rsid w:val="00D4168A"/>
    <w:rsid w:val="00D42807"/>
    <w:rsid w:val="00D43B13"/>
    <w:rsid w:val="00D464D7"/>
    <w:rsid w:val="00D47DAB"/>
    <w:rsid w:val="00D516F6"/>
    <w:rsid w:val="00D51ACF"/>
    <w:rsid w:val="00D63026"/>
    <w:rsid w:val="00D64810"/>
    <w:rsid w:val="00D66D33"/>
    <w:rsid w:val="00D707CE"/>
    <w:rsid w:val="00D75B40"/>
    <w:rsid w:val="00D76481"/>
    <w:rsid w:val="00D901B8"/>
    <w:rsid w:val="00D94581"/>
    <w:rsid w:val="00D94986"/>
    <w:rsid w:val="00D9537D"/>
    <w:rsid w:val="00DA31E7"/>
    <w:rsid w:val="00DA495D"/>
    <w:rsid w:val="00DA7504"/>
    <w:rsid w:val="00DA7E16"/>
    <w:rsid w:val="00DB39E4"/>
    <w:rsid w:val="00DB6644"/>
    <w:rsid w:val="00DD5F0C"/>
    <w:rsid w:val="00DE0CE2"/>
    <w:rsid w:val="00DE7FE1"/>
    <w:rsid w:val="00DF3F0B"/>
    <w:rsid w:val="00DF7025"/>
    <w:rsid w:val="00E0797E"/>
    <w:rsid w:val="00E11830"/>
    <w:rsid w:val="00E17C82"/>
    <w:rsid w:val="00E20D4E"/>
    <w:rsid w:val="00E303F5"/>
    <w:rsid w:val="00E334A4"/>
    <w:rsid w:val="00E35D35"/>
    <w:rsid w:val="00E54BF9"/>
    <w:rsid w:val="00E56BAA"/>
    <w:rsid w:val="00E70E58"/>
    <w:rsid w:val="00E71620"/>
    <w:rsid w:val="00E71858"/>
    <w:rsid w:val="00E71AC2"/>
    <w:rsid w:val="00E73479"/>
    <w:rsid w:val="00E741D3"/>
    <w:rsid w:val="00E7477E"/>
    <w:rsid w:val="00E749EE"/>
    <w:rsid w:val="00E756F1"/>
    <w:rsid w:val="00E76DBC"/>
    <w:rsid w:val="00E84513"/>
    <w:rsid w:val="00E930B1"/>
    <w:rsid w:val="00E93538"/>
    <w:rsid w:val="00E93C13"/>
    <w:rsid w:val="00EA2052"/>
    <w:rsid w:val="00EA2494"/>
    <w:rsid w:val="00EC52E4"/>
    <w:rsid w:val="00EC69CF"/>
    <w:rsid w:val="00ED0AD8"/>
    <w:rsid w:val="00F05AE7"/>
    <w:rsid w:val="00F1724C"/>
    <w:rsid w:val="00F247FC"/>
    <w:rsid w:val="00F252F1"/>
    <w:rsid w:val="00F33F29"/>
    <w:rsid w:val="00F379AB"/>
    <w:rsid w:val="00F43104"/>
    <w:rsid w:val="00F50889"/>
    <w:rsid w:val="00F50C91"/>
    <w:rsid w:val="00F51275"/>
    <w:rsid w:val="00F51BF0"/>
    <w:rsid w:val="00F55BD3"/>
    <w:rsid w:val="00F56773"/>
    <w:rsid w:val="00F6183D"/>
    <w:rsid w:val="00F62D0B"/>
    <w:rsid w:val="00F67181"/>
    <w:rsid w:val="00F706E7"/>
    <w:rsid w:val="00F747F2"/>
    <w:rsid w:val="00F963F7"/>
    <w:rsid w:val="00F9776C"/>
    <w:rsid w:val="00FA070F"/>
    <w:rsid w:val="00FA118F"/>
    <w:rsid w:val="00FA6AA8"/>
    <w:rsid w:val="00FA7394"/>
    <w:rsid w:val="00FB024F"/>
    <w:rsid w:val="00FB10B5"/>
    <w:rsid w:val="00FC0E85"/>
    <w:rsid w:val="00FC1DCD"/>
    <w:rsid w:val="00FC21DE"/>
    <w:rsid w:val="00FC68B0"/>
    <w:rsid w:val="00FC7BBD"/>
    <w:rsid w:val="00FD60CC"/>
    <w:rsid w:val="00FD726A"/>
    <w:rsid w:val="00FE4805"/>
    <w:rsid w:val="00FF0973"/>
    <w:rsid w:val="00FF23FD"/>
    <w:rsid w:val="00FF2A4C"/>
    <w:rsid w:val="00FF6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4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D557C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D55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9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98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74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7486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semiHidden/>
    <w:rsid w:val="008D557C"/>
    <w:pPr>
      <w:tabs>
        <w:tab w:val="left" w:pos="709"/>
        <w:tab w:val="left" w:pos="6946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8D55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9A842-54C8-4F36-9D96-45E3CAEA7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2025-04-09T06:26:00Z</cp:lastPrinted>
  <dcterms:created xsi:type="dcterms:W3CDTF">2025-04-09T05:25:00Z</dcterms:created>
  <dcterms:modified xsi:type="dcterms:W3CDTF">2025-04-09T06:28:00Z</dcterms:modified>
</cp:coreProperties>
</file>